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80"/>
        <w:gridCol w:w="58"/>
        <w:gridCol w:w="7222"/>
        <w:gridCol w:w="716"/>
        <w:gridCol w:w="424"/>
      </w:tblGrid>
      <w:tr w:rsidR="00CA2F8C" w:rsidTr="00FA56EE">
        <w:trPr>
          <w:trHeight w:val="6323"/>
        </w:trPr>
        <w:tc>
          <w:tcPr>
            <w:tcW w:w="7338" w:type="dxa"/>
            <w:gridSpan w:val="2"/>
          </w:tcPr>
          <w:p w:rsidR="00880474" w:rsidRPr="00663727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4"/>
                <w:szCs w:val="24"/>
              </w:rPr>
            </w:pPr>
            <w:r w:rsidRPr="00663727">
              <w:rPr>
                <w:b/>
                <w:bCs/>
                <w:color w:val="FF0000"/>
                <w:sz w:val="24"/>
                <w:szCs w:val="24"/>
              </w:rPr>
              <w:t>Наши контакты:</w:t>
            </w:r>
          </w:p>
          <w:p w:rsidR="00BC453D" w:rsidRPr="00663727" w:rsidRDefault="00BC453D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color w:val="FF0000"/>
                <w:sz w:val="24"/>
                <w:szCs w:val="24"/>
              </w:rPr>
            </w:pPr>
          </w:p>
          <w:p w:rsidR="00A06ADE" w:rsidRDefault="00A06ADE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proofErr w:type="gramStart"/>
            <w:r w:rsidRPr="00663727">
              <w:rPr>
                <w:b/>
                <w:bCs/>
                <w:sz w:val="24"/>
                <w:szCs w:val="24"/>
              </w:rPr>
              <w:t xml:space="preserve">Управление Малой Октябрьской </w:t>
            </w:r>
            <w:r w:rsidR="00B74A93">
              <w:rPr>
                <w:b/>
                <w:bCs/>
                <w:sz w:val="24"/>
                <w:szCs w:val="24"/>
              </w:rPr>
              <w:t>дет</w:t>
            </w:r>
            <w:r w:rsidR="00B74A93" w:rsidRPr="00663727">
              <w:rPr>
                <w:b/>
                <w:bCs/>
                <w:sz w:val="24"/>
                <w:szCs w:val="24"/>
              </w:rPr>
              <w:t>ской железной дороги</w:t>
            </w:r>
            <w:r w:rsidR="00B74A93">
              <w:rPr>
                <w:b/>
                <w:bCs/>
              </w:rPr>
              <w:t>:</w:t>
            </w:r>
            <w:proofErr w:type="gramEnd"/>
            <w:r w:rsidR="00396E13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4A93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:rsidR="00BC453D" w:rsidRDefault="00CF4979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A06AD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A06ADE">
              <w:rPr>
                <w:b/>
                <w:bCs/>
              </w:rPr>
              <w:t xml:space="preserve">Санкт-Петербург, </w:t>
            </w:r>
            <w:r w:rsidR="00BC453D">
              <w:rPr>
                <w:b/>
                <w:bCs/>
              </w:rPr>
              <w:t xml:space="preserve"> Библиотечный пер</w:t>
            </w:r>
            <w:r w:rsidR="00A06ADE">
              <w:rPr>
                <w:b/>
                <w:bCs/>
              </w:rPr>
              <w:t xml:space="preserve">еулок, </w:t>
            </w:r>
            <w:r w:rsidR="00BC453D">
              <w:rPr>
                <w:b/>
                <w:bCs/>
              </w:rPr>
              <w:t>д</w:t>
            </w:r>
            <w:r w:rsidR="00A06ADE">
              <w:rPr>
                <w:b/>
                <w:bCs/>
              </w:rPr>
              <w:t xml:space="preserve">ом </w:t>
            </w:r>
            <w:r w:rsidR="00BC453D">
              <w:rPr>
                <w:b/>
                <w:bCs/>
              </w:rPr>
              <w:t>4</w:t>
            </w:r>
          </w:p>
          <w:p w:rsidR="00BC453D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Телефон: 436-07-19</w:t>
            </w:r>
            <w:r w:rsidR="007F3BC5">
              <w:rPr>
                <w:b/>
                <w:bCs/>
              </w:rPr>
              <w:t>, методист +79218924699</w:t>
            </w:r>
          </w:p>
          <w:p w:rsidR="00663727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663727" w:rsidRPr="00DD0E3E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 w:rsidRPr="00DD0E3E">
              <w:rPr>
                <w:b/>
                <w:bCs/>
                <w:sz w:val="24"/>
                <w:szCs w:val="24"/>
              </w:rPr>
              <w:t>Северная трасса</w:t>
            </w:r>
          </w:p>
          <w:p w:rsidR="00663727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Озерковский</w:t>
            </w:r>
            <w:proofErr w:type="spellEnd"/>
            <w:r>
              <w:rPr>
                <w:b/>
                <w:bCs/>
              </w:rPr>
              <w:t xml:space="preserve"> проспект, дом 4</w:t>
            </w:r>
            <w:r w:rsidR="007F3BC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Телефо</w:t>
            </w:r>
            <w:r w:rsidR="007F3BC5">
              <w:rPr>
                <w:b/>
                <w:bCs/>
              </w:rPr>
              <w:t xml:space="preserve">н: 457-74-47 </w:t>
            </w:r>
          </w:p>
          <w:p w:rsidR="00663727" w:rsidRDefault="007F3BC5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663727" w:rsidRPr="00DD0E3E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 w:rsidRPr="00DD0E3E">
              <w:rPr>
                <w:b/>
                <w:bCs/>
                <w:sz w:val="24"/>
                <w:szCs w:val="24"/>
              </w:rPr>
              <w:t>Южная трасса</w:t>
            </w:r>
          </w:p>
          <w:p w:rsidR="00663727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Ст. метро «Купчино». Проход на территорию дороги осуществляется через кассовый зал станции метро «Купчино» (вход напротив кас</w:t>
            </w:r>
            <w:r w:rsidR="00133FA6">
              <w:rPr>
                <w:b/>
                <w:bCs/>
              </w:rPr>
              <w:t>с</w:t>
            </w:r>
            <w:r>
              <w:rPr>
                <w:b/>
                <w:bCs/>
              </w:rPr>
              <w:t>).</w:t>
            </w:r>
          </w:p>
          <w:p w:rsidR="00663727" w:rsidRDefault="00663727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Телефон: 458-67-48, 458-67-43 </w:t>
            </w:r>
          </w:p>
          <w:p w:rsidR="00BC453D" w:rsidRDefault="00BC453D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BC453D" w:rsidRPr="00880474" w:rsidRDefault="00BC453D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880474" w:rsidRPr="00DD0E3E" w:rsidRDefault="00DD0E3E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4"/>
                <w:szCs w:val="24"/>
              </w:rPr>
            </w:pPr>
            <w:r w:rsidRPr="00DD0E3E">
              <w:rPr>
                <w:b/>
                <w:bCs/>
                <w:sz w:val="24"/>
                <w:szCs w:val="24"/>
              </w:rPr>
              <w:t>Малая Октябрьская детская железная дорога</w:t>
            </w:r>
            <w:r w:rsidR="00133FA6">
              <w:rPr>
                <w:b/>
                <w:bCs/>
                <w:sz w:val="24"/>
                <w:szCs w:val="24"/>
              </w:rPr>
              <w:t xml:space="preserve"> (МОЖД)</w:t>
            </w:r>
            <w:r w:rsidRPr="00DD0E3E">
              <w:rPr>
                <w:b/>
                <w:bCs/>
                <w:sz w:val="24"/>
                <w:szCs w:val="24"/>
              </w:rPr>
              <w:t xml:space="preserve"> работает</w:t>
            </w:r>
          </w:p>
          <w:p w:rsidR="00DD0E3E" w:rsidRDefault="007F3BC5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Трассы - с 1 июня по 31 августа</w:t>
            </w:r>
            <w:r w:rsidR="00DD0E3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Южная</w:t>
            </w:r>
            <w:proofErr w:type="gramEnd"/>
            <w:r>
              <w:rPr>
                <w:b/>
                <w:bCs/>
              </w:rPr>
              <w:t xml:space="preserve"> до 30 сентября</w:t>
            </w:r>
          </w:p>
          <w:p w:rsidR="007F3BC5" w:rsidRDefault="00DD0E3E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В июне-августе ежедневно, кроме понедельника, вторника и среды </w:t>
            </w:r>
          </w:p>
          <w:p w:rsidR="00DD0E3E" w:rsidRDefault="00DD0E3E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 w:rsidR="007F3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11.00 до 16.30</w:t>
            </w:r>
          </w:p>
          <w:p w:rsidR="00DD0E3E" w:rsidRDefault="00DD0E3E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В сентябре по субботам и воскресеньям с 11.00 до 16.30</w:t>
            </w:r>
          </w:p>
          <w:p w:rsidR="00133FA6" w:rsidRDefault="00133FA6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CA2F8C" w:rsidRPr="001D6655" w:rsidRDefault="00133FA6" w:rsidP="001D66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Учебный центр МОЖД (</w:t>
            </w:r>
            <w:r w:rsidR="007F3BC5">
              <w:rPr>
                <w:b/>
                <w:bCs/>
              </w:rPr>
              <w:t xml:space="preserve">м. </w:t>
            </w:r>
            <w:proofErr w:type="gramStart"/>
            <w:r w:rsidR="007F3BC5">
              <w:rPr>
                <w:b/>
                <w:bCs/>
              </w:rPr>
              <w:t>Балтийская</w:t>
            </w:r>
            <w:proofErr w:type="gramEnd"/>
            <w:r w:rsidR="007F3BC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Библиотечный переулок, дом 4) работае</w:t>
            </w:r>
            <w:r w:rsidR="007F3BC5">
              <w:rPr>
                <w:b/>
                <w:bCs/>
              </w:rPr>
              <w:t>т с</w:t>
            </w:r>
            <w:r>
              <w:rPr>
                <w:b/>
                <w:bCs/>
              </w:rPr>
              <w:t xml:space="preserve"> 1 октября по </w:t>
            </w:r>
            <w:r w:rsidR="007F3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30 апреля с пн.-сб. </w:t>
            </w:r>
            <w:r w:rsidR="007F3BC5">
              <w:rPr>
                <w:b/>
                <w:bCs/>
              </w:rPr>
              <w:t xml:space="preserve"> с 11.00 до </w:t>
            </w:r>
            <w:r>
              <w:rPr>
                <w:b/>
                <w:bCs/>
              </w:rPr>
              <w:t>19.00</w:t>
            </w:r>
          </w:p>
        </w:tc>
        <w:tc>
          <w:tcPr>
            <w:tcW w:w="7938" w:type="dxa"/>
            <w:gridSpan w:val="2"/>
          </w:tcPr>
          <w:p w:rsidR="00B74A93" w:rsidRPr="00B74A93" w:rsidRDefault="00B74A93" w:rsidP="00B74A93">
            <w:pPr>
              <w:ind w:left="1168"/>
            </w:pPr>
            <w:r w:rsidRPr="00A71319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563880</wp:posOffset>
                  </wp:positionV>
                  <wp:extent cx="876300" cy="876300"/>
                  <wp:effectExtent l="19050" t="0" r="0" b="0"/>
                  <wp:wrapNone/>
                  <wp:docPr id="17" name="Рисунок 1" descr="C:\Users\dzhd_ManusovaYY\Desktop\МЕТОДИСТ\ФОРУМ\1-768x76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zhd_ManusovaYY\Desktop\МЕТОДИСТ\ФОРУМ\1-768x76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B74A93">
              <w:rPr>
                <w:b/>
                <w:bCs/>
                <w:sz w:val="24"/>
                <w:szCs w:val="24"/>
              </w:rPr>
              <w:t xml:space="preserve">XIV Петербургский международный </w:t>
            </w:r>
          </w:p>
          <w:p w:rsidR="00B74A93" w:rsidRPr="00B74A93" w:rsidRDefault="00B74A93" w:rsidP="00B74A93">
            <w:pPr>
              <w:ind w:left="1026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B74A93">
              <w:rPr>
                <w:b/>
                <w:bCs/>
                <w:sz w:val="24"/>
                <w:szCs w:val="24"/>
                <w:lang w:val="en-US"/>
              </w:rPr>
              <w:t xml:space="preserve">                              </w:t>
            </w:r>
            <w:r w:rsidRPr="00B74A93">
              <w:rPr>
                <w:b/>
                <w:bCs/>
                <w:sz w:val="24"/>
                <w:szCs w:val="24"/>
                <w:u w:val="single"/>
              </w:rPr>
              <w:t>Образовательный</w:t>
            </w:r>
            <w:r w:rsidRPr="00B74A93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B74A93">
              <w:rPr>
                <w:b/>
                <w:bCs/>
                <w:sz w:val="24"/>
                <w:szCs w:val="24"/>
                <w:u w:val="single"/>
              </w:rPr>
              <w:t>форум</w:t>
            </w:r>
          </w:p>
          <w:p w:rsidR="00B74A93" w:rsidRPr="00B74A93" w:rsidRDefault="00B74A93" w:rsidP="00B74A9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74A93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XIV  St. Petersburg International </w:t>
            </w:r>
          </w:p>
          <w:p w:rsidR="00B74A93" w:rsidRPr="00B74A93" w:rsidRDefault="00B74A93" w:rsidP="00B74A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74A93">
              <w:rPr>
                <w:b/>
                <w:bCs/>
                <w:sz w:val="24"/>
                <w:szCs w:val="24"/>
              </w:rPr>
              <w:t>Educational</w:t>
            </w:r>
            <w:proofErr w:type="spellEnd"/>
            <w:r w:rsidRPr="00B74A93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74A93">
              <w:rPr>
                <w:b/>
                <w:bCs/>
                <w:sz w:val="24"/>
                <w:szCs w:val="24"/>
              </w:rPr>
              <w:t>Forum</w:t>
            </w:r>
            <w:proofErr w:type="spellEnd"/>
          </w:p>
          <w:p w:rsidR="00B74A93" w:rsidRPr="00B74A93" w:rsidRDefault="00B74A93" w:rsidP="00B74A93">
            <w:pPr>
              <w:ind w:left="2869"/>
              <w:rPr>
                <w:b/>
                <w:bCs/>
                <w:sz w:val="24"/>
                <w:szCs w:val="24"/>
              </w:rPr>
            </w:pPr>
          </w:p>
          <w:p w:rsidR="00B74A93" w:rsidRPr="00B74A93" w:rsidRDefault="00B74A93" w:rsidP="00B74A93">
            <w:pPr>
              <w:ind w:left="2869"/>
              <w:rPr>
                <w:b/>
                <w:bCs/>
                <w:sz w:val="24"/>
                <w:szCs w:val="24"/>
              </w:rPr>
            </w:pPr>
          </w:p>
          <w:p w:rsidR="00B74A93" w:rsidRPr="00B74A93" w:rsidRDefault="00B74A93" w:rsidP="00B74A93">
            <w:pPr>
              <w:ind w:left="2869"/>
              <w:rPr>
                <w:b/>
                <w:bCs/>
                <w:sz w:val="24"/>
                <w:szCs w:val="24"/>
              </w:rPr>
            </w:pPr>
          </w:p>
          <w:p w:rsidR="008710C6" w:rsidRDefault="00B74A93" w:rsidP="00B74A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  <w:p w:rsidR="008710C6" w:rsidRDefault="008710C6" w:rsidP="00B74A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:rsidR="00B74A93" w:rsidRPr="00B74A93" w:rsidRDefault="00FA56EE" w:rsidP="002B090B">
            <w:pPr>
              <w:ind w:left="1167"/>
              <w:rPr>
                <w:b/>
                <w:bCs/>
                <w:sz w:val="24"/>
                <w:szCs w:val="24"/>
              </w:rPr>
            </w:pPr>
            <w:r w:rsidRPr="00B74A93">
              <w:rPr>
                <w:b/>
                <w:bCs/>
                <w:sz w:val="24"/>
                <w:szCs w:val="24"/>
              </w:rPr>
              <w:t xml:space="preserve">Малая Октябрьская </w:t>
            </w:r>
            <w:r w:rsidR="002B090B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  <w:p w:rsidR="00B74A93" w:rsidRDefault="00B74A93" w:rsidP="002B090B">
            <w:pPr>
              <w:ind w:left="8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8710C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B090B">
              <w:rPr>
                <w:b/>
                <w:bCs/>
                <w:sz w:val="24"/>
                <w:szCs w:val="24"/>
              </w:rPr>
              <w:t xml:space="preserve"> </w:t>
            </w:r>
            <w:r w:rsidR="00FA56EE">
              <w:rPr>
                <w:b/>
                <w:bCs/>
                <w:sz w:val="24"/>
                <w:szCs w:val="24"/>
              </w:rPr>
              <w:t xml:space="preserve">       </w:t>
            </w:r>
            <w:r w:rsidRPr="00B74A93">
              <w:rPr>
                <w:b/>
                <w:bCs/>
                <w:sz w:val="24"/>
                <w:szCs w:val="24"/>
              </w:rPr>
              <w:t>детская железная дорога</w:t>
            </w:r>
            <w:r w:rsidR="00FA56EE">
              <w:rPr>
                <w:b/>
                <w:bCs/>
                <w:sz w:val="24"/>
                <w:szCs w:val="24"/>
              </w:rPr>
              <w:t>,</w:t>
            </w:r>
          </w:p>
          <w:p w:rsidR="002B090B" w:rsidRDefault="00FA56EE" w:rsidP="00FA56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222250</wp:posOffset>
                  </wp:positionV>
                  <wp:extent cx="933450" cy="933450"/>
                  <wp:effectExtent l="19050" t="0" r="0" b="0"/>
                  <wp:wrapThrough wrapText="bothSides">
                    <wp:wrapPolygon edited="0">
                      <wp:start x="7053" y="0"/>
                      <wp:lineTo x="3967" y="1322"/>
                      <wp:lineTo x="-441" y="5731"/>
                      <wp:lineTo x="-441" y="15869"/>
                      <wp:lineTo x="5290" y="21159"/>
                      <wp:lineTo x="7053" y="21159"/>
                      <wp:lineTo x="14547" y="21159"/>
                      <wp:lineTo x="16310" y="21159"/>
                      <wp:lineTo x="21600" y="15869"/>
                      <wp:lineTo x="21600" y="5731"/>
                      <wp:lineTo x="17192" y="1322"/>
                      <wp:lineTo x="14547" y="0"/>
                      <wp:lineTo x="7053" y="0"/>
                    </wp:wrapPolygon>
                  </wp:wrapThrough>
                  <wp:docPr id="18" name="Рисунок 2" descr="C:\Users\dzhd_ManusovaYY\Desktop\МЕТОДИСТ\ФОРУМ\Фо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zhd_ManusovaYY\Desktop\МЕТОДИСТ\ФОРУМ\Фо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0C6">
              <w:rPr>
                <w:b/>
                <w:bCs/>
                <w:sz w:val="24"/>
                <w:szCs w:val="24"/>
              </w:rPr>
              <w:t xml:space="preserve">структурное подразделение Октябрьской железной дороги, </w:t>
            </w:r>
            <w:r w:rsidR="002B090B">
              <w:rPr>
                <w:b/>
                <w:bCs/>
                <w:sz w:val="24"/>
                <w:szCs w:val="24"/>
              </w:rPr>
              <w:t>филиала ОАО</w:t>
            </w:r>
          </w:p>
          <w:p w:rsidR="008710C6" w:rsidRDefault="002B090B" w:rsidP="002B090B">
            <w:pPr>
              <w:ind w:left="8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«Российские железные дороги»</w:t>
            </w:r>
          </w:p>
          <w:p w:rsidR="002B090B" w:rsidRDefault="002B090B" w:rsidP="002B090B">
            <w:pPr>
              <w:ind w:left="8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-2464435</wp:posOffset>
                  </wp:positionV>
                  <wp:extent cx="1200150" cy="561975"/>
                  <wp:effectExtent l="1905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449" t="34355" r="21407" b="28227"/>
                          <a:stretch/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2B090B" w:rsidRPr="00B74A93" w:rsidRDefault="002B090B" w:rsidP="002B090B">
            <w:pPr>
              <w:ind w:left="8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B74A93" w:rsidRDefault="002B090B" w:rsidP="00A71319">
            <w:pPr>
              <w:ind w:left="1168"/>
            </w:pPr>
            <w:r>
              <w:t xml:space="preserve"> </w:t>
            </w:r>
          </w:p>
          <w:p w:rsidR="00B74A93" w:rsidRDefault="00B74A93" w:rsidP="00A71319">
            <w:pPr>
              <w:ind w:left="1168"/>
            </w:pPr>
          </w:p>
          <w:p w:rsidR="00B74A93" w:rsidRDefault="00B74A93" w:rsidP="00A71319">
            <w:pPr>
              <w:ind w:left="1168"/>
            </w:pPr>
          </w:p>
          <w:p w:rsidR="00A54CA0" w:rsidRPr="00A71319" w:rsidRDefault="00A54CA0" w:rsidP="00B74A93">
            <w:pPr>
              <w:ind w:left="1168"/>
            </w:pPr>
          </w:p>
        </w:tc>
        <w:tc>
          <w:tcPr>
            <w:tcW w:w="424" w:type="dxa"/>
          </w:tcPr>
          <w:p w:rsidR="00AF0008" w:rsidRPr="00A71319" w:rsidRDefault="00AF0008" w:rsidP="00A71319">
            <w:pPr>
              <w:rPr>
                <w:sz w:val="24"/>
              </w:rPr>
            </w:pPr>
          </w:p>
        </w:tc>
      </w:tr>
      <w:tr w:rsidR="00880474" w:rsidTr="00FA56EE">
        <w:tc>
          <w:tcPr>
            <w:tcW w:w="7338" w:type="dxa"/>
            <w:gridSpan w:val="2"/>
          </w:tcPr>
          <w:p w:rsidR="00880474" w:rsidRDefault="00880474" w:rsidP="00A71319"/>
        </w:tc>
        <w:tc>
          <w:tcPr>
            <w:tcW w:w="8362" w:type="dxa"/>
            <w:gridSpan w:val="3"/>
          </w:tcPr>
          <w:p w:rsidR="00880474" w:rsidRPr="007F3BC5" w:rsidRDefault="00AF0008" w:rsidP="00B74A93">
            <w:pPr>
              <w:jc w:val="center"/>
              <w:rPr>
                <w:b/>
                <w:bCs/>
                <w:sz w:val="28"/>
              </w:rPr>
            </w:pPr>
            <w:r w:rsidRPr="007F3BC5">
              <w:rPr>
                <w:b/>
                <w:bCs/>
                <w:sz w:val="28"/>
              </w:rPr>
              <w:t xml:space="preserve">Тема </w:t>
            </w:r>
            <w:r w:rsidR="00880474" w:rsidRPr="007F3BC5">
              <w:rPr>
                <w:b/>
                <w:bCs/>
                <w:sz w:val="28"/>
              </w:rPr>
              <w:t>семинар</w:t>
            </w:r>
            <w:r w:rsidRPr="007F3BC5">
              <w:rPr>
                <w:b/>
                <w:bCs/>
                <w:sz w:val="28"/>
              </w:rPr>
              <w:t>а:</w:t>
            </w:r>
          </w:p>
          <w:p w:rsidR="00880474" w:rsidRPr="007F3BC5" w:rsidRDefault="00880474" w:rsidP="00DD0E3E">
            <w:pPr>
              <w:jc w:val="center"/>
              <w:rPr>
                <w:b/>
                <w:bCs/>
                <w:sz w:val="28"/>
              </w:rPr>
            </w:pPr>
          </w:p>
          <w:p w:rsidR="002B090B" w:rsidRDefault="00AF0008" w:rsidP="00DD0E3E">
            <w:pPr>
              <w:jc w:val="center"/>
              <w:rPr>
                <w:b/>
                <w:bCs/>
                <w:sz w:val="28"/>
              </w:rPr>
            </w:pPr>
            <w:r w:rsidRPr="007F3BC5">
              <w:rPr>
                <w:b/>
                <w:bCs/>
                <w:sz w:val="28"/>
              </w:rPr>
              <w:t>«</w:t>
            </w:r>
            <w:r w:rsidR="007F3BC5" w:rsidRPr="007F3BC5">
              <w:rPr>
                <w:b/>
                <w:bCs/>
                <w:sz w:val="28"/>
              </w:rPr>
              <w:t xml:space="preserve">Детская железная дорога как </w:t>
            </w:r>
            <w:proofErr w:type="spellStart"/>
            <w:r w:rsidR="007F3BC5" w:rsidRPr="007F3BC5">
              <w:rPr>
                <w:b/>
                <w:bCs/>
                <w:sz w:val="28"/>
              </w:rPr>
              <w:t>системообразующий</w:t>
            </w:r>
            <w:proofErr w:type="spellEnd"/>
            <w:r w:rsidR="007F3BC5" w:rsidRPr="007F3BC5">
              <w:rPr>
                <w:b/>
                <w:bCs/>
                <w:sz w:val="28"/>
              </w:rPr>
              <w:t xml:space="preserve"> </w:t>
            </w:r>
          </w:p>
          <w:p w:rsidR="00880474" w:rsidRPr="007F3BC5" w:rsidRDefault="007F3BC5" w:rsidP="00DD0E3E">
            <w:pPr>
              <w:jc w:val="center"/>
              <w:rPr>
                <w:b/>
                <w:bCs/>
                <w:sz w:val="28"/>
              </w:rPr>
            </w:pPr>
            <w:r w:rsidRPr="007F3BC5">
              <w:rPr>
                <w:b/>
                <w:bCs/>
                <w:sz w:val="28"/>
              </w:rPr>
              <w:t>компонент профориентации</w:t>
            </w:r>
            <w:r w:rsidR="00880474" w:rsidRPr="007F3BC5">
              <w:rPr>
                <w:b/>
                <w:bCs/>
                <w:sz w:val="28"/>
              </w:rPr>
              <w:t>»</w:t>
            </w:r>
          </w:p>
          <w:p w:rsidR="00880474" w:rsidRPr="00880474" w:rsidRDefault="00880474" w:rsidP="00DD0E3E">
            <w:pPr>
              <w:jc w:val="center"/>
              <w:rPr>
                <w:b/>
                <w:bCs/>
              </w:rPr>
            </w:pPr>
          </w:p>
          <w:p w:rsidR="00880474" w:rsidRDefault="00880474" w:rsidP="00DD0E3E"/>
          <w:p w:rsidR="00880474" w:rsidRDefault="00880474" w:rsidP="00DD0E3E"/>
          <w:p w:rsidR="00354FF1" w:rsidRDefault="00AF0008" w:rsidP="001D66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марта 2024</w:t>
            </w:r>
          </w:p>
          <w:p w:rsidR="001D6655" w:rsidRDefault="001D6655" w:rsidP="001D6655">
            <w:pPr>
              <w:jc w:val="center"/>
            </w:pPr>
            <w:r w:rsidRPr="00BC453D">
              <w:rPr>
                <w:b/>
                <w:bCs/>
              </w:rPr>
              <w:t>Санкт-Петербург</w:t>
            </w:r>
          </w:p>
          <w:p w:rsidR="00880474" w:rsidRPr="00BC453D" w:rsidRDefault="00880474" w:rsidP="00DD0E3E">
            <w:pPr>
              <w:jc w:val="center"/>
              <w:rPr>
                <w:b/>
                <w:bCs/>
              </w:rPr>
            </w:pPr>
          </w:p>
          <w:p w:rsidR="00880474" w:rsidRDefault="00880474" w:rsidP="001D6655">
            <w:pPr>
              <w:jc w:val="center"/>
            </w:pPr>
          </w:p>
        </w:tc>
      </w:tr>
      <w:tr w:rsidR="00133FA6" w:rsidTr="00FA56EE">
        <w:tc>
          <w:tcPr>
            <w:tcW w:w="7338" w:type="dxa"/>
            <w:gridSpan w:val="2"/>
          </w:tcPr>
          <w:p w:rsidR="00133FA6" w:rsidRDefault="00133FA6" w:rsidP="00DD0E3E"/>
        </w:tc>
        <w:tc>
          <w:tcPr>
            <w:tcW w:w="8362" w:type="dxa"/>
            <w:gridSpan w:val="3"/>
          </w:tcPr>
          <w:p w:rsidR="00133FA6" w:rsidRPr="00DD0E3E" w:rsidRDefault="00133FA6" w:rsidP="00133F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3FA6" w:rsidTr="00FA56EE">
        <w:trPr>
          <w:trHeight w:val="68"/>
        </w:trPr>
        <w:tc>
          <w:tcPr>
            <w:tcW w:w="7338" w:type="dxa"/>
            <w:gridSpan w:val="2"/>
          </w:tcPr>
          <w:p w:rsidR="00133FA6" w:rsidRDefault="00133FA6" w:rsidP="00DD0E3E"/>
        </w:tc>
        <w:tc>
          <w:tcPr>
            <w:tcW w:w="8362" w:type="dxa"/>
            <w:gridSpan w:val="3"/>
          </w:tcPr>
          <w:p w:rsidR="00133FA6" w:rsidRPr="00DD0E3E" w:rsidRDefault="00133FA6" w:rsidP="00133FA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453D" w:rsidTr="00FA5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40" w:type="dxa"/>
        </w:trPr>
        <w:tc>
          <w:tcPr>
            <w:tcW w:w="7280" w:type="dxa"/>
            <w:tcBorders>
              <w:bottom w:val="single" w:sz="4" w:space="0" w:color="auto"/>
            </w:tcBorders>
          </w:tcPr>
          <w:p w:rsidR="00BC453D" w:rsidRPr="00CF4979" w:rsidRDefault="00BC453D" w:rsidP="00BC453D">
            <w:pPr>
              <w:jc w:val="center"/>
              <w:rPr>
                <w:b/>
                <w:bCs/>
                <w:sz w:val="28"/>
                <w:szCs w:val="28"/>
              </w:rPr>
            </w:pPr>
            <w:r w:rsidRPr="00CF4979">
              <w:rPr>
                <w:b/>
                <w:bCs/>
                <w:sz w:val="28"/>
                <w:szCs w:val="28"/>
              </w:rPr>
              <w:t>Программа семинара</w:t>
            </w:r>
          </w:p>
          <w:p w:rsidR="00BC453D" w:rsidRDefault="00BC453D" w:rsidP="00BC453D">
            <w:pPr>
              <w:jc w:val="center"/>
              <w:rPr>
                <w:b/>
                <w:bCs/>
              </w:rPr>
            </w:pPr>
          </w:p>
          <w:p w:rsidR="00BC453D" w:rsidRDefault="00AF0008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>11.10 – 11.3</w:t>
            </w:r>
            <w:r w:rsidR="00BC453D">
              <w:rPr>
                <w:b/>
                <w:bCs/>
              </w:rPr>
              <w:t xml:space="preserve">0 </w:t>
            </w:r>
            <w:r w:rsidR="001D6655">
              <w:rPr>
                <w:b/>
                <w:bCs/>
              </w:rPr>
              <w:t xml:space="preserve">   </w:t>
            </w:r>
            <w:r w:rsidR="00BC453D">
              <w:rPr>
                <w:b/>
                <w:bCs/>
              </w:rPr>
              <w:t>Регистрация участников</w:t>
            </w:r>
          </w:p>
          <w:p w:rsidR="00BC453D" w:rsidRDefault="00BC453D" w:rsidP="00BC453D">
            <w:pPr>
              <w:rPr>
                <w:b/>
                <w:bCs/>
              </w:rPr>
            </w:pPr>
          </w:p>
          <w:p w:rsidR="00AF0008" w:rsidRDefault="00AF0008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="00BC453D">
              <w:rPr>
                <w:b/>
                <w:bCs/>
              </w:rPr>
              <w:t xml:space="preserve">0 </w:t>
            </w:r>
            <w:r w:rsidR="00DD1E80">
              <w:rPr>
                <w:b/>
                <w:bCs/>
              </w:rPr>
              <w:t>–</w:t>
            </w:r>
            <w:r w:rsidR="00BC453D">
              <w:rPr>
                <w:b/>
                <w:bCs/>
              </w:rPr>
              <w:t xml:space="preserve"> </w:t>
            </w:r>
            <w:r w:rsidR="00DD1E80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DD1E80">
              <w:rPr>
                <w:b/>
                <w:bCs/>
              </w:rPr>
              <w:t>.</w:t>
            </w:r>
            <w:r w:rsidR="008D0709">
              <w:rPr>
                <w:b/>
                <w:bCs/>
              </w:rPr>
              <w:t>40</w:t>
            </w:r>
            <w:r w:rsidR="00DD1E80">
              <w:rPr>
                <w:b/>
                <w:bCs/>
              </w:rPr>
              <w:t xml:space="preserve"> </w:t>
            </w:r>
            <w:r w:rsidR="00627311">
              <w:rPr>
                <w:b/>
                <w:bCs/>
              </w:rPr>
              <w:t xml:space="preserve">  </w:t>
            </w:r>
            <w:r w:rsidR="00DD1E80"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накомство с учебными кабинетами МОЖД </w:t>
            </w:r>
            <w:r w:rsidR="00DD1E80">
              <w:rPr>
                <w:b/>
                <w:bCs/>
              </w:rPr>
              <w:t xml:space="preserve"> </w:t>
            </w:r>
          </w:p>
          <w:p w:rsidR="00DD1E80" w:rsidRPr="00DD1E80" w:rsidRDefault="00DD1E80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627311">
              <w:rPr>
                <w:b/>
                <w:bCs/>
              </w:rPr>
              <w:t xml:space="preserve">      </w:t>
            </w:r>
            <w:r w:rsidR="00A93A4C">
              <w:rPr>
                <w:b/>
                <w:bCs/>
              </w:rPr>
              <w:t xml:space="preserve">  </w:t>
            </w:r>
            <w:r w:rsidR="00627311">
              <w:rPr>
                <w:b/>
                <w:bCs/>
              </w:rPr>
              <w:t xml:space="preserve"> </w:t>
            </w:r>
          </w:p>
          <w:p w:rsidR="00DD1E80" w:rsidRDefault="00DD1E80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5F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D0709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– 1</w:t>
            </w:r>
            <w:r w:rsidR="00855F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8D0709">
              <w:rPr>
                <w:b/>
                <w:bCs/>
              </w:rPr>
              <w:t>50</w:t>
            </w:r>
            <w:r w:rsidR="006B71D2">
              <w:rPr>
                <w:b/>
                <w:bCs/>
              </w:rPr>
              <w:t xml:space="preserve">   Вступительное слово</w:t>
            </w:r>
            <w:r w:rsidR="002C5D04">
              <w:rPr>
                <w:b/>
                <w:bCs/>
              </w:rPr>
              <w:t>, ролик МОЖД</w:t>
            </w:r>
          </w:p>
          <w:p w:rsidR="008D0709" w:rsidRDefault="006B71D2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8D0709">
              <w:rPr>
                <w:b/>
                <w:bCs/>
              </w:rPr>
              <w:t xml:space="preserve">Инновационные решения по </w:t>
            </w:r>
            <w:proofErr w:type="spellStart"/>
            <w:r w:rsidR="008D0709">
              <w:rPr>
                <w:b/>
                <w:bCs/>
              </w:rPr>
              <w:t>профориентационной</w:t>
            </w:r>
            <w:proofErr w:type="spellEnd"/>
            <w:r w:rsidR="008D0709">
              <w:rPr>
                <w:b/>
                <w:bCs/>
              </w:rPr>
              <w:t xml:space="preserve">  </w:t>
            </w:r>
          </w:p>
          <w:p w:rsidR="008D0709" w:rsidRDefault="008D0709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траектории: МОЖД - профильные </w:t>
            </w:r>
            <w:proofErr w:type="spellStart"/>
            <w:r>
              <w:rPr>
                <w:b/>
                <w:bCs/>
              </w:rPr>
              <w:t>СУЗы</w:t>
            </w:r>
            <w:proofErr w:type="spellEnd"/>
            <w:r>
              <w:rPr>
                <w:b/>
                <w:bCs/>
              </w:rPr>
              <w:t>/ВУЗы –</w:t>
            </w:r>
          </w:p>
          <w:p w:rsidR="008D0709" w:rsidRDefault="008D0709" w:rsidP="00BC4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ОАО «РЖД»</w:t>
            </w:r>
          </w:p>
          <w:p w:rsidR="00DD1E80" w:rsidRDefault="00DD1E80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311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627311"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62731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93A4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F0008">
              <w:rPr>
                <w:b/>
                <w:bCs/>
                <w:i/>
                <w:iCs/>
                <w:sz w:val="24"/>
                <w:szCs w:val="24"/>
              </w:rPr>
              <w:t>Арзамасцева Ольга Александровна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AF000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0008" w:rsidRDefault="00F51417" w:rsidP="00AF0008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="00AF0008" w:rsidRPr="00AF0008">
              <w:rPr>
                <w:b/>
                <w:bCs/>
                <w:i/>
                <w:iCs/>
                <w:sz w:val="24"/>
                <w:szCs w:val="24"/>
              </w:rPr>
              <w:t>едущий специалист</w:t>
            </w:r>
            <w:r w:rsidR="00AF000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F0008" w:rsidRPr="00AF0008">
              <w:rPr>
                <w:b/>
                <w:bCs/>
                <w:i/>
                <w:iCs/>
                <w:sz w:val="24"/>
                <w:szCs w:val="24"/>
              </w:rPr>
              <w:t xml:space="preserve">отдела профориентации и </w:t>
            </w:r>
            <w:r w:rsidR="00AF0008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AF0008" w:rsidRDefault="00AF0008" w:rsidP="00AF0008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 w:rsidRPr="00AF0008">
              <w:rPr>
                <w:b/>
                <w:bCs/>
                <w:i/>
                <w:iCs/>
                <w:sz w:val="24"/>
                <w:szCs w:val="24"/>
              </w:rPr>
              <w:t xml:space="preserve">взаимодействия с ВУЗами </w:t>
            </w:r>
          </w:p>
          <w:p w:rsidR="00AF0008" w:rsidRDefault="00AF0008" w:rsidP="00F51417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 w:rsidRPr="00AF0008">
              <w:rPr>
                <w:b/>
                <w:bCs/>
                <w:i/>
                <w:iCs/>
                <w:sz w:val="24"/>
                <w:szCs w:val="24"/>
              </w:rPr>
              <w:t>службы управления персоналом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ОАО «РЖД»</w:t>
            </w:r>
          </w:p>
          <w:p w:rsidR="00627311" w:rsidRDefault="00627311" w:rsidP="00BC453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B71D2" w:rsidRDefault="00627311" w:rsidP="00BC45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55FB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.5</w:t>
            </w:r>
            <w:r w:rsidR="00855FB3">
              <w:rPr>
                <w:b/>
                <w:bCs/>
                <w:sz w:val="24"/>
                <w:szCs w:val="24"/>
              </w:rPr>
              <w:t>0</w:t>
            </w:r>
            <w:r w:rsidR="006B71D2">
              <w:rPr>
                <w:b/>
                <w:bCs/>
                <w:sz w:val="24"/>
                <w:szCs w:val="24"/>
              </w:rPr>
              <w:t xml:space="preserve"> – 12.00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51417">
              <w:rPr>
                <w:b/>
                <w:bCs/>
                <w:szCs w:val="24"/>
              </w:rPr>
              <w:t>Организация образовательного процесса</w:t>
            </w:r>
            <w:r w:rsidR="006B71D2">
              <w:rPr>
                <w:b/>
                <w:bCs/>
                <w:szCs w:val="24"/>
              </w:rPr>
              <w:t xml:space="preserve"> и </w:t>
            </w:r>
          </w:p>
          <w:p w:rsidR="00627311" w:rsidRDefault="006B71D2" w:rsidP="00BC453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конкурсной деятельности </w:t>
            </w:r>
            <w:r w:rsidR="00627311" w:rsidRPr="00F51417">
              <w:rPr>
                <w:b/>
                <w:bCs/>
                <w:szCs w:val="24"/>
              </w:rPr>
              <w:t xml:space="preserve"> на МОЖД</w:t>
            </w:r>
            <w:r w:rsidR="00E63418">
              <w:rPr>
                <w:b/>
                <w:bCs/>
                <w:szCs w:val="24"/>
              </w:rPr>
              <w:t>,</w:t>
            </w:r>
          </w:p>
          <w:p w:rsidR="00E63418" w:rsidRDefault="00E63418" w:rsidP="00BC45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6B71D2">
              <w:rPr>
                <w:b/>
                <w:bCs/>
                <w:sz w:val="24"/>
                <w:szCs w:val="24"/>
              </w:rPr>
              <w:t xml:space="preserve">            </w:t>
            </w:r>
            <w:r w:rsidR="006B71D2">
              <w:rPr>
                <w:b/>
                <w:bCs/>
                <w:szCs w:val="24"/>
              </w:rPr>
              <w:t>ф</w:t>
            </w:r>
            <w:r w:rsidRPr="00E63418">
              <w:rPr>
                <w:b/>
                <w:bCs/>
                <w:szCs w:val="24"/>
              </w:rPr>
              <w:t>ормы взаимодействия МОЖД и ГБОУ СОШ</w:t>
            </w:r>
          </w:p>
          <w:p w:rsidR="00F51417" w:rsidRDefault="00627311" w:rsidP="00F514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55FB3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 w:rsidR="00855FB3" w:rsidRPr="00855FB3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A93A4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55F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51417" w:rsidRPr="00CF4979">
              <w:rPr>
                <w:b/>
                <w:bCs/>
                <w:i/>
                <w:iCs/>
                <w:sz w:val="24"/>
                <w:szCs w:val="24"/>
              </w:rPr>
              <w:t>Манусо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>ва</w:t>
            </w:r>
            <w:proofErr w:type="spellEnd"/>
            <w:r w:rsidR="00F51417">
              <w:rPr>
                <w:b/>
                <w:bCs/>
                <w:i/>
                <w:iCs/>
                <w:sz w:val="24"/>
                <w:szCs w:val="24"/>
              </w:rPr>
              <w:t xml:space="preserve"> Ярославна Юрьевна, </w:t>
            </w:r>
          </w:p>
          <w:p w:rsidR="00F51417" w:rsidRDefault="008D0709" w:rsidP="00F51417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заведующий</w:t>
            </w:r>
            <w:r w:rsidR="00F51417" w:rsidRPr="00CF4979">
              <w:rPr>
                <w:b/>
                <w:bCs/>
                <w:i/>
                <w:iCs/>
                <w:sz w:val="24"/>
                <w:szCs w:val="24"/>
              </w:rPr>
              <w:t xml:space="preserve"> учебной частью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 xml:space="preserve"> МОЖД, педагог </w:t>
            </w:r>
          </w:p>
          <w:p w:rsidR="00F51417" w:rsidRDefault="00F51417" w:rsidP="00F51417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высшей квалификационной категории, </w:t>
            </w:r>
          </w:p>
          <w:p w:rsidR="00627311" w:rsidRPr="00F51417" w:rsidRDefault="00F51417" w:rsidP="00F51417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кандидат наук</w:t>
            </w:r>
          </w:p>
          <w:p w:rsidR="00855FB3" w:rsidRDefault="00855FB3" w:rsidP="00627311">
            <w:pPr>
              <w:rPr>
                <w:b/>
                <w:bCs/>
                <w:sz w:val="24"/>
                <w:szCs w:val="24"/>
              </w:rPr>
            </w:pPr>
          </w:p>
          <w:p w:rsidR="00F51417" w:rsidRPr="00F51417" w:rsidRDefault="00855FB3" w:rsidP="0062731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="006B71D2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 - 12.</w:t>
            </w:r>
            <w:r w:rsidR="006B71D2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D6655">
              <w:rPr>
                <w:b/>
                <w:bCs/>
                <w:sz w:val="24"/>
                <w:szCs w:val="24"/>
              </w:rPr>
              <w:t xml:space="preserve">  </w:t>
            </w:r>
            <w:r w:rsidR="00AD4E6D" w:rsidRPr="00F51417">
              <w:rPr>
                <w:b/>
                <w:bCs/>
                <w:szCs w:val="24"/>
              </w:rPr>
              <w:t xml:space="preserve">Организация летних практических занятий </w:t>
            </w:r>
            <w:r w:rsidR="00A06ADE" w:rsidRPr="00F51417">
              <w:rPr>
                <w:b/>
                <w:bCs/>
                <w:szCs w:val="24"/>
              </w:rPr>
              <w:t xml:space="preserve"> </w:t>
            </w:r>
            <w:r w:rsidR="00F51417" w:rsidRPr="00F51417">
              <w:rPr>
                <w:b/>
                <w:bCs/>
                <w:szCs w:val="24"/>
              </w:rPr>
              <w:t xml:space="preserve">и работа  </w:t>
            </w:r>
          </w:p>
          <w:p w:rsidR="00AD4E6D" w:rsidRPr="00F51417" w:rsidRDefault="00F51417" w:rsidP="00627311">
            <w:pPr>
              <w:rPr>
                <w:b/>
                <w:bCs/>
                <w:szCs w:val="24"/>
              </w:rPr>
            </w:pPr>
            <w:r w:rsidRPr="00F51417">
              <w:rPr>
                <w:b/>
                <w:bCs/>
                <w:szCs w:val="24"/>
              </w:rPr>
              <w:t xml:space="preserve">             </w:t>
            </w:r>
            <w:r w:rsidR="006B71D2">
              <w:rPr>
                <w:b/>
                <w:bCs/>
                <w:szCs w:val="24"/>
              </w:rPr>
              <w:t xml:space="preserve">               по сменам </w:t>
            </w:r>
          </w:p>
          <w:p w:rsidR="001D6655" w:rsidRDefault="00AD4E6D" w:rsidP="006273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A06ADE">
              <w:rPr>
                <w:b/>
                <w:bCs/>
                <w:sz w:val="24"/>
                <w:szCs w:val="24"/>
              </w:rPr>
              <w:t xml:space="preserve">      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>Почтарёва Наталья Николаевна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F51417" w:rsidRDefault="001D6655" w:rsidP="00F5141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="00075839">
              <w:rPr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="00F51417">
              <w:rPr>
                <w:b/>
                <w:bCs/>
                <w:i/>
                <w:iCs/>
                <w:sz w:val="24"/>
                <w:szCs w:val="24"/>
              </w:rPr>
              <w:t xml:space="preserve">педагог дополнительного образования,  </w:t>
            </w:r>
          </w:p>
          <w:p w:rsidR="00D223E0" w:rsidRDefault="00F51417" w:rsidP="006273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инструктор 4 смены. </w:t>
            </w:r>
          </w:p>
          <w:p w:rsidR="008D0709" w:rsidRPr="00D223E0" w:rsidRDefault="008D0709" w:rsidP="0062731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63418" w:rsidRDefault="00855FB3" w:rsidP="00E63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="006B71D2">
              <w:rPr>
                <w:b/>
                <w:bCs/>
                <w:sz w:val="24"/>
                <w:szCs w:val="24"/>
              </w:rPr>
              <w:t>1</w:t>
            </w:r>
            <w:r w:rsidR="00E6341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– 12.</w:t>
            </w:r>
            <w:r w:rsidR="006B71D2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D6655">
              <w:rPr>
                <w:b/>
                <w:bCs/>
                <w:sz w:val="24"/>
                <w:szCs w:val="24"/>
              </w:rPr>
              <w:t xml:space="preserve">   </w:t>
            </w:r>
            <w:r w:rsidR="00E63418" w:rsidRPr="00E63418">
              <w:rPr>
                <w:b/>
                <w:bCs/>
                <w:szCs w:val="24"/>
              </w:rPr>
              <w:t>Особенности работы дорожного совета</w:t>
            </w:r>
          </w:p>
          <w:p w:rsidR="00E63418" w:rsidRDefault="00E63418" w:rsidP="00E634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D223E0">
              <w:rPr>
                <w:b/>
                <w:bCs/>
                <w:i/>
                <w:iCs/>
                <w:sz w:val="24"/>
                <w:szCs w:val="24"/>
              </w:rPr>
              <w:t>Чистотин</w:t>
            </w:r>
            <w:proofErr w:type="spellEnd"/>
            <w:r w:rsidRPr="00D223E0">
              <w:rPr>
                <w:b/>
                <w:bCs/>
                <w:i/>
                <w:iCs/>
                <w:sz w:val="24"/>
                <w:szCs w:val="24"/>
              </w:rPr>
              <w:t xml:space="preserve"> Николай Анатольевич, </w:t>
            </w:r>
          </w:p>
          <w:p w:rsidR="00BC453D" w:rsidRDefault="00E634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  <w:r w:rsidR="00103AE4">
              <w:rPr>
                <w:b/>
                <w:bCs/>
                <w:i/>
                <w:iCs/>
                <w:sz w:val="24"/>
                <w:szCs w:val="24"/>
              </w:rPr>
              <w:t>председатель   дорожного с</w:t>
            </w:r>
            <w:r w:rsidRPr="00D223E0">
              <w:rPr>
                <w:b/>
                <w:bCs/>
                <w:i/>
                <w:iCs/>
                <w:sz w:val="24"/>
                <w:szCs w:val="24"/>
              </w:rPr>
              <w:t>овет</w:t>
            </w:r>
            <w:r w:rsidR="008710C6">
              <w:rPr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8710C6" w:rsidRDefault="008710C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Провидов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Илья Александрович, </w:t>
            </w:r>
          </w:p>
          <w:p w:rsidR="008710C6" w:rsidRPr="00396E13" w:rsidRDefault="008710C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зам.</w:t>
            </w:r>
            <w:r w:rsidR="00FA56E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председателя дорожного совета</w:t>
            </w:r>
          </w:p>
        </w:tc>
        <w:tc>
          <w:tcPr>
            <w:tcW w:w="7280" w:type="dxa"/>
            <w:gridSpan w:val="2"/>
            <w:tcBorders>
              <w:bottom w:val="single" w:sz="4" w:space="0" w:color="auto"/>
            </w:tcBorders>
          </w:tcPr>
          <w:p w:rsidR="00E63418" w:rsidRPr="00075839" w:rsidRDefault="00D223E0" w:rsidP="00E634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  <w:r w:rsidR="006B71D2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– 12</w:t>
            </w:r>
            <w:r w:rsidR="00A62162">
              <w:rPr>
                <w:b/>
                <w:bCs/>
                <w:sz w:val="24"/>
                <w:szCs w:val="24"/>
              </w:rPr>
              <w:t>.</w:t>
            </w:r>
            <w:r w:rsidR="006B71D2">
              <w:rPr>
                <w:b/>
                <w:bCs/>
                <w:sz w:val="24"/>
                <w:szCs w:val="24"/>
              </w:rPr>
              <w:t>25</w:t>
            </w:r>
            <w:r w:rsidR="00E63418">
              <w:rPr>
                <w:b/>
                <w:bCs/>
                <w:sz w:val="24"/>
                <w:szCs w:val="24"/>
              </w:rPr>
              <w:t xml:space="preserve">    </w:t>
            </w:r>
            <w:r w:rsidR="00E63418" w:rsidRPr="00075839">
              <w:rPr>
                <w:b/>
                <w:bCs/>
                <w:szCs w:val="24"/>
              </w:rPr>
              <w:t xml:space="preserve">Формы организации </w:t>
            </w:r>
            <w:proofErr w:type="spellStart"/>
            <w:r w:rsidR="00E63418" w:rsidRPr="00075839">
              <w:rPr>
                <w:b/>
                <w:bCs/>
                <w:szCs w:val="24"/>
              </w:rPr>
              <w:t>профориентационной</w:t>
            </w:r>
            <w:proofErr w:type="spellEnd"/>
            <w:r w:rsidR="00E63418" w:rsidRPr="00075839">
              <w:rPr>
                <w:b/>
                <w:bCs/>
                <w:szCs w:val="24"/>
              </w:rPr>
              <w:t xml:space="preserve"> </w:t>
            </w:r>
          </w:p>
          <w:p w:rsidR="00E63418" w:rsidRPr="00075839" w:rsidRDefault="00E63418" w:rsidP="00E63418">
            <w:pPr>
              <w:rPr>
                <w:b/>
                <w:bCs/>
                <w:sz w:val="24"/>
                <w:szCs w:val="24"/>
              </w:rPr>
            </w:pPr>
            <w:r w:rsidRPr="00075839">
              <w:rPr>
                <w:b/>
                <w:bCs/>
                <w:szCs w:val="24"/>
              </w:rPr>
              <w:t xml:space="preserve">                                работы, гражданско-патриотическое воспитание</w:t>
            </w:r>
          </w:p>
          <w:p w:rsidR="00CF4979" w:rsidRDefault="00E63418" w:rsidP="00E6341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proofErr w:type="spellStart"/>
            <w:r w:rsidRPr="00A62162">
              <w:rPr>
                <w:b/>
                <w:bCs/>
                <w:i/>
                <w:iCs/>
                <w:sz w:val="24"/>
                <w:szCs w:val="24"/>
              </w:rPr>
              <w:t>Анухина</w:t>
            </w:r>
            <w:proofErr w:type="spellEnd"/>
            <w:r w:rsidRPr="00A62162">
              <w:rPr>
                <w:b/>
                <w:bCs/>
                <w:i/>
                <w:iCs/>
                <w:sz w:val="24"/>
                <w:szCs w:val="24"/>
              </w:rPr>
              <w:t xml:space="preserve"> Ирина Владимировна, </w:t>
            </w:r>
          </w:p>
          <w:p w:rsidR="008D0709" w:rsidRDefault="00075839" w:rsidP="00E63418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з</w:t>
            </w:r>
            <w:r w:rsidR="008D0709">
              <w:rPr>
                <w:b/>
                <w:bCs/>
                <w:i/>
                <w:iCs/>
                <w:sz w:val="24"/>
                <w:szCs w:val="24"/>
              </w:rPr>
              <w:t>аведующий по</w:t>
            </w:r>
            <w:r w:rsidR="00E63418" w:rsidRPr="00CF497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63418">
              <w:rPr>
                <w:b/>
                <w:bCs/>
                <w:i/>
                <w:iCs/>
                <w:sz w:val="24"/>
                <w:szCs w:val="24"/>
              </w:rPr>
              <w:t>воспитательной ра</w:t>
            </w:r>
            <w:r w:rsidR="008D0709">
              <w:rPr>
                <w:b/>
                <w:bCs/>
                <w:i/>
                <w:iCs/>
                <w:sz w:val="24"/>
                <w:szCs w:val="24"/>
              </w:rPr>
              <w:t>боте</w:t>
            </w:r>
            <w:r w:rsidR="00E63418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D223E0" w:rsidRDefault="00075839" w:rsidP="008D0709">
            <w:pPr>
              <w:ind w:firstLine="141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E63418">
              <w:rPr>
                <w:b/>
                <w:bCs/>
                <w:i/>
                <w:iCs/>
                <w:sz w:val="24"/>
                <w:szCs w:val="24"/>
              </w:rPr>
              <w:t>педагог высшей квалификационной категории</w:t>
            </w:r>
          </w:p>
          <w:p w:rsidR="006B71D2" w:rsidRDefault="006B71D2" w:rsidP="00D223E0">
            <w:pPr>
              <w:rPr>
                <w:b/>
                <w:bCs/>
                <w:sz w:val="24"/>
                <w:szCs w:val="24"/>
              </w:rPr>
            </w:pPr>
          </w:p>
          <w:p w:rsidR="006B71D2" w:rsidRDefault="00D223E0" w:rsidP="00D223E0">
            <w:pPr>
              <w:rPr>
                <w:b/>
                <w:bCs/>
                <w:szCs w:val="24"/>
              </w:rPr>
            </w:pPr>
            <w:r w:rsidRPr="00D223E0">
              <w:rPr>
                <w:b/>
                <w:bCs/>
                <w:sz w:val="24"/>
                <w:szCs w:val="24"/>
              </w:rPr>
              <w:t>12.</w:t>
            </w:r>
            <w:r w:rsidR="006B71D2">
              <w:rPr>
                <w:b/>
                <w:bCs/>
                <w:sz w:val="24"/>
                <w:szCs w:val="24"/>
              </w:rPr>
              <w:t>25</w:t>
            </w:r>
            <w:r w:rsidRPr="00D223E0">
              <w:rPr>
                <w:b/>
                <w:bCs/>
                <w:sz w:val="24"/>
                <w:szCs w:val="24"/>
              </w:rPr>
              <w:t xml:space="preserve"> – 1</w:t>
            </w:r>
            <w:r w:rsidR="008D0709">
              <w:rPr>
                <w:b/>
                <w:bCs/>
                <w:sz w:val="24"/>
                <w:szCs w:val="24"/>
              </w:rPr>
              <w:t>2</w:t>
            </w:r>
            <w:r w:rsidRPr="00D223E0">
              <w:rPr>
                <w:b/>
                <w:bCs/>
                <w:sz w:val="24"/>
                <w:szCs w:val="24"/>
              </w:rPr>
              <w:t>.</w:t>
            </w:r>
            <w:r w:rsidR="006B71D2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6B71D2" w:rsidRPr="006B71D2">
              <w:rPr>
                <w:b/>
                <w:bCs/>
                <w:szCs w:val="24"/>
              </w:rPr>
              <w:t xml:space="preserve">Корпоративное </w:t>
            </w:r>
            <w:proofErr w:type="spellStart"/>
            <w:r w:rsidR="006B71D2" w:rsidRPr="006B71D2">
              <w:rPr>
                <w:b/>
                <w:bCs/>
                <w:szCs w:val="24"/>
              </w:rPr>
              <w:t>волонтёрство</w:t>
            </w:r>
            <w:proofErr w:type="spellEnd"/>
            <w:r w:rsidRPr="006B71D2">
              <w:rPr>
                <w:b/>
                <w:bCs/>
                <w:szCs w:val="24"/>
              </w:rPr>
              <w:t xml:space="preserve"> </w:t>
            </w:r>
            <w:r w:rsidR="006B71D2" w:rsidRPr="006B71D2">
              <w:rPr>
                <w:b/>
                <w:bCs/>
                <w:szCs w:val="24"/>
              </w:rPr>
              <w:t xml:space="preserve">для юных </w:t>
            </w:r>
          </w:p>
          <w:p w:rsidR="006B71D2" w:rsidRPr="006B71D2" w:rsidRDefault="006B71D2" w:rsidP="00D223E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</w:t>
            </w:r>
            <w:r w:rsidRPr="006B71D2">
              <w:rPr>
                <w:b/>
                <w:bCs/>
                <w:szCs w:val="24"/>
              </w:rPr>
              <w:t>железнодорожников</w:t>
            </w:r>
          </w:p>
          <w:p w:rsidR="006B71D2" w:rsidRDefault="006B71D2" w:rsidP="00D223E0">
            <w:pPr>
              <w:rPr>
                <w:b/>
                <w:bCs/>
                <w:i/>
                <w:sz w:val="24"/>
                <w:szCs w:val="24"/>
              </w:rPr>
            </w:pPr>
            <w:r w:rsidRPr="006B71D2">
              <w:rPr>
                <w:b/>
                <w:bCs/>
                <w:szCs w:val="24"/>
              </w:rPr>
              <w:t xml:space="preserve">              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               Воробьева Татьяна Сергеевна</w:t>
            </w:r>
            <w:r w:rsidRPr="00075839">
              <w:rPr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6B71D2" w:rsidRDefault="006B71D2" w:rsidP="00D22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зам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уководителя волонтерского штаба МОЖД</w:t>
            </w:r>
          </w:p>
          <w:p w:rsidR="006B71D2" w:rsidRDefault="006B71D2" w:rsidP="00D223E0">
            <w:pPr>
              <w:rPr>
                <w:b/>
                <w:bCs/>
                <w:sz w:val="24"/>
                <w:szCs w:val="24"/>
              </w:rPr>
            </w:pPr>
          </w:p>
          <w:p w:rsidR="006B71D2" w:rsidRDefault="006B71D2" w:rsidP="00D22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12.30-12.40        </w:t>
            </w:r>
            <w:r w:rsidRPr="006B71D2">
              <w:rPr>
                <w:b/>
                <w:bCs/>
                <w:szCs w:val="24"/>
              </w:rPr>
              <w:t xml:space="preserve">Преемственность поколений. </w:t>
            </w:r>
          </w:p>
          <w:p w:rsidR="008D0709" w:rsidRDefault="006B71D2" w:rsidP="00D22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 w:rsidR="00103AE4" w:rsidRPr="00075839">
              <w:rPr>
                <w:b/>
                <w:bCs/>
                <w:szCs w:val="24"/>
              </w:rPr>
              <w:t xml:space="preserve">Дорожный музей и проект «Музей </w:t>
            </w:r>
            <w:r w:rsidR="00103AE4" w:rsidRPr="00075839">
              <w:rPr>
                <w:b/>
                <w:bCs/>
                <w:szCs w:val="24"/>
                <w:lang w:val="en-US"/>
              </w:rPr>
              <w:t>online</w:t>
            </w:r>
            <w:r w:rsidR="00103AE4" w:rsidRPr="00075839">
              <w:rPr>
                <w:b/>
                <w:bCs/>
                <w:szCs w:val="24"/>
              </w:rPr>
              <w:t>»</w:t>
            </w:r>
            <w:r w:rsidR="00CF4979" w:rsidRPr="00075839">
              <w:rPr>
                <w:b/>
                <w:bCs/>
                <w:szCs w:val="24"/>
              </w:rPr>
              <w:t xml:space="preserve"> </w:t>
            </w:r>
          </w:p>
          <w:p w:rsidR="008710C6" w:rsidRDefault="00CF4979" w:rsidP="00103AE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075839"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="00103AE4" w:rsidRPr="00075839">
              <w:rPr>
                <w:b/>
                <w:bCs/>
                <w:i/>
                <w:sz w:val="24"/>
                <w:szCs w:val="24"/>
              </w:rPr>
              <w:t>Морев</w:t>
            </w:r>
            <w:proofErr w:type="spellEnd"/>
            <w:r w:rsidR="00103AE4" w:rsidRPr="00075839">
              <w:rPr>
                <w:b/>
                <w:bCs/>
                <w:i/>
                <w:sz w:val="24"/>
                <w:szCs w:val="24"/>
              </w:rPr>
              <w:t xml:space="preserve"> Александр Дмитриевич</w:t>
            </w:r>
            <w:r w:rsidR="00075839" w:rsidRPr="00075839">
              <w:rPr>
                <w:b/>
                <w:bCs/>
                <w:i/>
                <w:sz w:val="24"/>
                <w:szCs w:val="24"/>
              </w:rPr>
              <w:t xml:space="preserve">, </w:t>
            </w:r>
          </w:p>
          <w:p w:rsidR="00CF4979" w:rsidRPr="00075839" w:rsidRDefault="008710C6" w:rsidP="00103AE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</w:t>
            </w:r>
            <w:r w:rsidR="00075839" w:rsidRPr="00075839">
              <w:rPr>
                <w:b/>
                <w:bCs/>
                <w:i/>
                <w:sz w:val="24"/>
                <w:szCs w:val="24"/>
              </w:rPr>
              <w:t>педагог</w:t>
            </w:r>
            <w:r>
              <w:rPr>
                <w:b/>
                <w:bCs/>
                <w:i/>
                <w:sz w:val="24"/>
                <w:szCs w:val="24"/>
              </w:rPr>
              <w:t xml:space="preserve"> дополнительного образования</w:t>
            </w:r>
          </w:p>
          <w:p w:rsidR="00F51417" w:rsidRPr="00CF4979" w:rsidRDefault="00CF4979" w:rsidP="00F5141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F497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</w:t>
            </w:r>
          </w:p>
          <w:p w:rsidR="00075839" w:rsidRPr="00075839" w:rsidRDefault="006B71D2" w:rsidP="00E634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12.40</w:t>
            </w:r>
            <w:r w:rsidR="00075839">
              <w:rPr>
                <w:b/>
                <w:bCs/>
                <w:sz w:val="24"/>
                <w:szCs w:val="24"/>
              </w:rPr>
              <w:t xml:space="preserve"> – 13.00     </w:t>
            </w:r>
            <w:r w:rsidR="00075839">
              <w:rPr>
                <w:b/>
                <w:bCs/>
                <w:szCs w:val="24"/>
              </w:rPr>
              <w:t xml:space="preserve">Мастер-класс. </w:t>
            </w:r>
            <w:r w:rsidR="00075839" w:rsidRPr="00075839">
              <w:rPr>
                <w:b/>
                <w:bCs/>
                <w:szCs w:val="24"/>
              </w:rPr>
              <w:t xml:space="preserve"> Кабина подвижного состава</w:t>
            </w:r>
          </w:p>
          <w:p w:rsidR="00075839" w:rsidRPr="00075839" w:rsidRDefault="00075839" w:rsidP="00E6341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</w:t>
            </w:r>
            <w:r w:rsidRPr="00075839">
              <w:rPr>
                <w:b/>
                <w:bCs/>
                <w:szCs w:val="24"/>
              </w:rPr>
              <w:t xml:space="preserve">«Помощник и машинист тепловоза»       </w:t>
            </w:r>
          </w:p>
          <w:p w:rsidR="00075839" w:rsidRDefault="00075839" w:rsidP="00E63418">
            <w:pPr>
              <w:rPr>
                <w:b/>
                <w:bCs/>
                <w:i/>
                <w:sz w:val="24"/>
                <w:szCs w:val="24"/>
              </w:rPr>
            </w:pPr>
            <w:r w:rsidRPr="00075839">
              <w:rPr>
                <w:b/>
                <w:bCs/>
                <w:szCs w:val="24"/>
              </w:rPr>
              <w:t xml:space="preserve">                              </w:t>
            </w:r>
            <w:r>
              <w:rPr>
                <w:b/>
                <w:bCs/>
                <w:szCs w:val="24"/>
              </w:rPr>
              <w:t xml:space="preserve">          </w:t>
            </w:r>
            <w:r>
              <w:rPr>
                <w:b/>
                <w:bCs/>
                <w:i/>
                <w:sz w:val="24"/>
                <w:szCs w:val="24"/>
              </w:rPr>
              <w:t xml:space="preserve">Гешель Владимир Владимирович, </w:t>
            </w:r>
          </w:p>
          <w:p w:rsidR="00075839" w:rsidRDefault="00075839" w:rsidP="00E6341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 педагог дополнительного образования, </w:t>
            </w:r>
          </w:p>
          <w:p w:rsidR="00D223E0" w:rsidRPr="00075839" w:rsidRDefault="00075839" w:rsidP="00E6341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        Почетный железнодорожник ОАО «РДЖ»</w:t>
            </w:r>
          </w:p>
          <w:p w:rsidR="00A62162" w:rsidRDefault="00A62162" w:rsidP="00D223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62162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  <w:r w:rsidR="00CF4979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A93A4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216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75839" w:rsidRPr="00075839" w:rsidRDefault="00075839" w:rsidP="000758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A6216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A62162">
              <w:rPr>
                <w:b/>
                <w:bCs/>
                <w:sz w:val="24"/>
                <w:szCs w:val="24"/>
              </w:rPr>
              <w:t xml:space="preserve">  - 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6216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30    </w:t>
            </w:r>
            <w:r w:rsidRPr="00075839">
              <w:rPr>
                <w:b/>
                <w:bCs/>
                <w:szCs w:val="24"/>
              </w:rPr>
              <w:t xml:space="preserve">История и традиции. </w:t>
            </w:r>
            <w:r w:rsidR="002C5D04" w:rsidRPr="00075839">
              <w:rPr>
                <w:b/>
                <w:bCs/>
                <w:szCs w:val="24"/>
              </w:rPr>
              <w:t>Чаепитие в учебном музее МОЖД</w:t>
            </w:r>
          </w:p>
          <w:p w:rsidR="00075839" w:rsidRDefault="00075839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5839">
              <w:rPr>
                <w:b/>
                <w:bCs/>
                <w:szCs w:val="24"/>
              </w:rPr>
              <w:t xml:space="preserve">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2C5D04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AF0008" w:rsidRPr="00DD1E80">
              <w:rPr>
                <w:b/>
                <w:bCs/>
                <w:i/>
                <w:iCs/>
                <w:sz w:val="24"/>
                <w:szCs w:val="24"/>
              </w:rPr>
              <w:t xml:space="preserve">Тимофеев Алексей Алексеевич, </w:t>
            </w:r>
          </w:p>
          <w:p w:rsidR="00AF0008" w:rsidRPr="00DD1E80" w:rsidRDefault="00075839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>педагог дополнительного образования,</w:t>
            </w:r>
          </w:p>
          <w:p w:rsidR="00075839" w:rsidRDefault="00AF0008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1E80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075839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DD1E80">
              <w:rPr>
                <w:b/>
                <w:bCs/>
                <w:i/>
                <w:iCs/>
                <w:sz w:val="24"/>
                <w:szCs w:val="24"/>
              </w:rPr>
              <w:t>кандидат технических наук</w:t>
            </w:r>
            <w:r w:rsidR="00075839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</w:p>
          <w:p w:rsidR="00AF0008" w:rsidRPr="00DD1E80" w:rsidRDefault="00075839" w:rsidP="00AF000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</w:t>
            </w:r>
            <w:r w:rsidR="002C5D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автор учебников по курсу «Паровозное дело»</w:t>
            </w:r>
          </w:p>
          <w:p w:rsidR="00AF0008" w:rsidRDefault="00AF0008" w:rsidP="00AF0008">
            <w:pPr>
              <w:rPr>
                <w:b/>
                <w:bCs/>
              </w:rPr>
            </w:pPr>
          </w:p>
          <w:p w:rsidR="00A62162" w:rsidRDefault="00A62162" w:rsidP="00D223E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62162" w:rsidRDefault="00075839" w:rsidP="00D22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13.30-14.00      </w:t>
            </w:r>
            <w:r w:rsidRPr="002C5D04">
              <w:rPr>
                <w:b/>
                <w:bCs/>
                <w:szCs w:val="24"/>
              </w:rPr>
              <w:t>Подведение итогов, круглый стол</w:t>
            </w:r>
          </w:p>
          <w:p w:rsidR="00A62162" w:rsidRDefault="001D3F25" w:rsidP="0007583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</w:t>
            </w:r>
            <w:r w:rsidR="00A93A4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A62162" w:rsidRDefault="00A62162" w:rsidP="00A6216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C453D" w:rsidRPr="00396E13" w:rsidRDefault="00BC453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C453D" w:rsidRDefault="00BC453D" w:rsidP="00396E13"/>
    <w:sectPr w:rsidR="00BC453D" w:rsidSect="00396E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B4"/>
    <w:rsid w:val="00075839"/>
    <w:rsid w:val="00103AE4"/>
    <w:rsid w:val="00133FA6"/>
    <w:rsid w:val="001D3F25"/>
    <w:rsid w:val="001D6655"/>
    <w:rsid w:val="00244B6D"/>
    <w:rsid w:val="002B090B"/>
    <w:rsid w:val="002C5D04"/>
    <w:rsid w:val="00354FF1"/>
    <w:rsid w:val="00396E13"/>
    <w:rsid w:val="003B0DB4"/>
    <w:rsid w:val="005228C2"/>
    <w:rsid w:val="005948C7"/>
    <w:rsid w:val="00627311"/>
    <w:rsid w:val="00663727"/>
    <w:rsid w:val="006B71D2"/>
    <w:rsid w:val="007F3BC5"/>
    <w:rsid w:val="007F3CC8"/>
    <w:rsid w:val="00855FB3"/>
    <w:rsid w:val="008710C6"/>
    <w:rsid w:val="00880474"/>
    <w:rsid w:val="008D0709"/>
    <w:rsid w:val="0095132A"/>
    <w:rsid w:val="00A06ADE"/>
    <w:rsid w:val="00A07489"/>
    <w:rsid w:val="00A54CA0"/>
    <w:rsid w:val="00A62162"/>
    <w:rsid w:val="00A71319"/>
    <w:rsid w:val="00A93A4C"/>
    <w:rsid w:val="00AD4E6D"/>
    <w:rsid w:val="00AF0008"/>
    <w:rsid w:val="00B74A93"/>
    <w:rsid w:val="00BC453D"/>
    <w:rsid w:val="00CA2F8C"/>
    <w:rsid w:val="00CC352D"/>
    <w:rsid w:val="00CF4979"/>
    <w:rsid w:val="00D223E0"/>
    <w:rsid w:val="00DD0E3E"/>
    <w:rsid w:val="00DD1E80"/>
    <w:rsid w:val="00E63418"/>
    <w:rsid w:val="00F51417"/>
    <w:rsid w:val="00F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dzhd_ManusovaYY</cp:lastModifiedBy>
  <cp:revision>12</cp:revision>
  <cp:lastPrinted>2024-03-22T12:29:00Z</cp:lastPrinted>
  <dcterms:created xsi:type="dcterms:W3CDTF">2023-11-01T17:58:00Z</dcterms:created>
  <dcterms:modified xsi:type="dcterms:W3CDTF">2024-03-22T12:59:00Z</dcterms:modified>
</cp:coreProperties>
</file>